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F9" w:rsidRDefault="00D11AD7" w:rsidP="00B242A6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B233AA">
        <w:rPr>
          <w:b/>
        </w:rPr>
        <w:t xml:space="preserve">Т е м а  4.    </w:t>
      </w:r>
    </w:p>
    <w:p w:rsidR="00FF2AF9" w:rsidRDefault="00FF2AF9" w:rsidP="00B242A6">
      <w:pPr>
        <w:pStyle w:val="a3"/>
        <w:jc w:val="center"/>
        <w:rPr>
          <w:b/>
        </w:rPr>
      </w:pPr>
    </w:p>
    <w:p w:rsidR="00142B62" w:rsidRPr="00373878" w:rsidRDefault="00B233AA" w:rsidP="00B242A6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E6057D" w:rsidRPr="00373878">
        <w:rPr>
          <w:b/>
        </w:rPr>
        <w:t>БУДДИЗМ</w:t>
      </w:r>
    </w:p>
    <w:p w:rsidR="00FF2AF9" w:rsidRDefault="00FF2AF9" w:rsidP="00B242A6">
      <w:pPr>
        <w:pStyle w:val="a3"/>
        <w:jc w:val="center"/>
        <w:rPr>
          <w:b/>
        </w:rPr>
      </w:pPr>
    </w:p>
    <w:p w:rsidR="00E6057D" w:rsidRPr="00373878" w:rsidRDefault="00E6057D" w:rsidP="00B242A6">
      <w:pPr>
        <w:pStyle w:val="a3"/>
        <w:jc w:val="center"/>
        <w:rPr>
          <w:b/>
        </w:rPr>
      </w:pPr>
      <w:r w:rsidRPr="00373878">
        <w:rPr>
          <w:b/>
        </w:rPr>
        <w:t>П л а н</w:t>
      </w:r>
    </w:p>
    <w:p w:rsidR="00E6057D" w:rsidRDefault="00796DAE" w:rsidP="00796DAE">
      <w:pPr>
        <w:pStyle w:val="a3"/>
        <w:numPr>
          <w:ilvl w:val="0"/>
          <w:numId w:val="7"/>
        </w:numPr>
      </w:pPr>
      <w:r>
        <w:t xml:space="preserve"> В</w:t>
      </w:r>
      <w:r w:rsidR="00E6057D">
        <w:t>озникновение и распространение буддизма.</w:t>
      </w:r>
    </w:p>
    <w:p w:rsidR="00E6057D" w:rsidRDefault="00B242A6" w:rsidP="00B242A6">
      <w:pPr>
        <w:pStyle w:val="a3"/>
      </w:pPr>
      <w:r>
        <w:t xml:space="preserve">                              </w:t>
      </w:r>
      <w:r w:rsidR="00E6057D">
        <w:t>Классический буддизм.</w:t>
      </w:r>
    </w:p>
    <w:p w:rsidR="00E6057D" w:rsidRPr="00E6057D" w:rsidRDefault="00B242A6" w:rsidP="00B242A6">
      <w:pPr>
        <w:pStyle w:val="a3"/>
      </w:pPr>
      <w:r>
        <w:t xml:space="preserve">                         </w:t>
      </w:r>
      <w:r w:rsidR="00E6057D" w:rsidRPr="00E6057D">
        <w:t>2.  Ламаизм.</w:t>
      </w:r>
      <w:r w:rsidR="00954903">
        <w:t xml:space="preserve"> Тибетская медицина.</w:t>
      </w:r>
    </w:p>
    <w:p w:rsidR="00E6057D" w:rsidRDefault="00B242A6" w:rsidP="00B242A6">
      <w:pPr>
        <w:pStyle w:val="a3"/>
      </w:pPr>
      <w:r>
        <w:t xml:space="preserve">                         </w:t>
      </w:r>
      <w:r w:rsidR="00954903">
        <w:t>3.  Чань и дзэн-</w:t>
      </w:r>
      <w:r w:rsidR="00E6057D">
        <w:t>буддизм.</w:t>
      </w:r>
    </w:p>
    <w:p w:rsidR="00513066" w:rsidRDefault="00513066" w:rsidP="00B242A6">
      <w:pPr>
        <w:pStyle w:val="a3"/>
      </w:pPr>
    </w:p>
    <w:p w:rsidR="00513066" w:rsidRDefault="00513066" w:rsidP="00B242A6">
      <w:pPr>
        <w:pStyle w:val="a3"/>
      </w:pPr>
      <w:r>
        <w:tab/>
      </w:r>
      <w:r w:rsidR="00A932D1">
        <w:t>1.</w:t>
      </w:r>
      <w:r>
        <w:rPr>
          <w:b/>
        </w:rPr>
        <w:t xml:space="preserve">Буддизм </w:t>
      </w:r>
      <w:r>
        <w:t>– самая</w:t>
      </w:r>
      <w:r w:rsidR="00D11AD7">
        <w:t xml:space="preserve"> </w:t>
      </w:r>
      <w:r>
        <w:t>древняя мировая религия</w:t>
      </w:r>
      <w:r w:rsidR="00440C7C">
        <w:t xml:space="preserve">, </w:t>
      </w:r>
      <w:r>
        <w:t xml:space="preserve"> распространенная преимущественно в Центральной, </w:t>
      </w:r>
      <w:r w:rsidR="00440C7C">
        <w:t>Южной и Юго-Восточной Азии (Бирм</w:t>
      </w:r>
      <w:r>
        <w:t>а, Вье</w:t>
      </w:r>
      <w:r w:rsidR="00440C7C">
        <w:t>тнам, Индия, Индонезия, Мьянма</w:t>
      </w:r>
      <w:r>
        <w:t xml:space="preserve">, Китай, Корея, Лаос, Малайзия, Монголия, Непал, Сингапур, Таиланд, Шри-Ланка, и др.). </w:t>
      </w:r>
      <w:r w:rsidR="008D7E21">
        <w:t xml:space="preserve"> Общее количество приверженцев буддизма</w:t>
      </w:r>
      <w:r w:rsidR="00440C7C">
        <w:t xml:space="preserve"> - </w:t>
      </w:r>
      <w:r w:rsidR="008D7E21">
        <w:t xml:space="preserve"> свыше 260 млн.человек. Буддизм зародился в Индии в середине 1 тыс. до н.э. Его основателем был Сиддхарта </w:t>
      </w:r>
      <w:r w:rsidR="008D7E21" w:rsidRPr="00440C7C">
        <w:rPr>
          <w:u w:val="single"/>
        </w:rPr>
        <w:t>Гаутама</w:t>
      </w:r>
      <w:r w:rsidR="008D7E21">
        <w:t xml:space="preserve">, сын царя одного из государств на </w:t>
      </w:r>
      <w:r w:rsidR="00E05C0C">
        <w:t xml:space="preserve"> северо-востоке Индии</w:t>
      </w:r>
      <w:r w:rsidR="00440C7C">
        <w:t xml:space="preserve"> (территория современного Непала)</w:t>
      </w:r>
      <w:r w:rsidR="00E05C0C">
        <w:t>. Родился принц от непорочного зачатия. Мать его вскоре умерла, а отец царевича постарался уберечь его от жестокой реальности окружающего мира. Однако как-то раз случилось принцу встретить снач</w:t>
      </w:r>
      <w:r w:rsidR="00440C7C">
        <w:t xml:space="preserve">ала старика, затем больного, на третий день - </w:t>
      </w:r>
      <w:r w:rsidR="00E05C0C">
        <w:t>умершего и</w:t>
      </w:r>
      <w:r w:rsidR="00440C7C">
        <w:t xml:space="preserve">, наконец, </w:t>
      </w:r>
      <w:r w:rsidR="00E05C0C">
        <w:t xml:space="preserve"> монаха. У него наступает прозрение, что всякая жизнь есть страдание: болеют, мучаются и умирают</w:t>
      </w:r>
      <w:r w:rsidR="00B242A6">
        <w:t xml:space="preserve"> все – от последнего нищего до раджи. Юноша</w:t>
      </w:r>
      <w:r w:rsidR="00E05C0C">
        <w:t xml:space="preserve"> </w:t>
      </w:r>
      <w:r w:rsidR="00B9033D">
        <w:t xml:space="preserve">добровольно отрекается от роскоши царского дворца, оставляет жену и сына и становится отшельником. Через 7 лет он «познает истину». После «просветления» Гаутама получил имя </w:t>
      </w:r>
      <w:r w:rsidR="00B9033D" w:rsidRPr="00440C7C">
        <w:rPr>
          <w:u w:val="single"/>
        </w:rPr>
        <w:t>Будда</w:t>
      </w:r>
      <w:r w:rsidR="00B9033D">
        <w:t xml:space="preserve"> Шакья-Муни.</w:t>
      </w:r>
    </w:p>
    <w:p w:rsidR="00B9033D" w:rsidRDefault="00B9033D" w:rsidP="00B242A6">
      <w:pPr>
        <w:pStyle w:val="a3"/>
      </w:pPr>
      <w:r>
        <w:tab/>
        <w:t>Первую проповедь Б</w:t>
      </w:r>
      <w:r w:rsidR="000C7196">
        <w:t>удда произнес в городе Бенарес</w:t>
      </w:r>
      <w:r w:rsidR="00E82A13">
        <w:t>. У него появились ученики и последователи. 40 лет ходил Будда по долине Ганга – из города в город, из деревни в деревню, проповедуя свое уч</w:t>
      </w:r>
      <w:r w:rsidR="00440C7C">
        <w:t>ение и творя чудеса. В 80-летнем</w:t>
      </w:r>
      <w:r w:rsidR="00E82A13">
        <w:t xml:space="preserve"> возрасте он умирает, причем его смерть сопровождалась рядом чудес: тело умирающего засияло ослепительным блеском; деревья, под которыми он лежал, мгновенно зацвели и осыпали тело душистыми лепестками; загремел гром, произошло землетрясение. В 1956 г. буддисты отмечали 2500-летие этого события.</w:t>
      </w:r>
    </w:p>
    <w:p w:rsidR="00E82A13" w:rsidRDefault="00E82A13" w:rsidP="00B242A6">
      <w:pPr>
        <w:pStyle w:val="a3"/>
      </w:pPr>
      <w:r>
        <w:tab/>
        <w:t>После смерти Будды его сторонники, стали создавать монашеские общины (монастыри), существовавшие в основном за счет подаяний мирян. Со временем монастыри окрепли и сами стали заниматься благотворительной деятельностью.</w:t>
      </w:r>
    </w:p>
    <w:p w:rsidR="00E82A13" w:rsidRDefault="00E82A13" w:rsidP="00B242A6">
      <w:pPr>
        <w:pStyle w:val="a3"/>
      </w:pPr>
      <w:r>
        <w:tab/>
        <w:t xml:space="preserve">В 1 в. н.э. буддизм разделился на 2 направления (ветви): </w:t>
      </w:r>
      <w:r w:rsidR="003A56B3">
        <w:rPr>
          <w:u w:val="single"/>
        </w:rPr>
        <w:t>хинаяну</w:t>
      </w:r>
      <w:r w:rsidR="003A56B3">
        <w:t xml:space="preserve"> («узкий путь спасения») и </w:t>
      </w:r>
      <w:r w:rsidR="003A56B3">
        <w:rPr>
          <w:u w:val="single"/>
        </w:rPr>
        <w:t>махаяну</w:t>
      </w:r>
      <w:r w:rsidR="003A56B3">
        <w:t xml:space="preserve"> («широкий путь спасения»).</w:t>
      </w:r>
    </w:p>
    <w:p w:rsidR="003A56B3" w:rsidRDefault="00440C7C" w:rsidP="00B242A6">
      <w:pPr>
        <w:pStyle w:val="a3"/>
      </w:pPr>
      <w:r>
        <w:tab/>
      </w:r>
      <w:r w:rsidRPr="00440C7C">
        <w:rPr>
          <w:u w:val="single"/>
        </w:rPr>
        <w:t>Хинаяна</w:t>
      </w:r>
      <w:r>
        <w:t xml:space="preserve"> Будду</w:t>
      </w:r>
      <w:r w:rsidR="003A56B3">
        <w:t xml:space="preserve"> признает не богом, а человеком, наделенным всеми возможными добродетелями и открывшим людям путь с</w:t>
      </w:r>
      <w:r>
        <w:t xml:space="preserve">пасения. Основной упор в хинаяне </w:t>
      </w:r>
      <w:r w:rsidR="003A56B3">
        <w:t xml:space="preserve"> делается на личное спасение, которое достигается уходом от ми</w:t>
      </w:r>
      <w:r>
        <w:t xml:space="preserve">ра, т.е. принятием монашества. Хинаяна </w:t>
      </w:r>
      <w:r w:rsidR="003A56B3">
        <w:t>крайне аскети</w:t>
      </w:r>
      <w:r w:rsidR="000C7196">
        <w:t>чна, она требует отказа от всех земных радостей и удовольствий.</w:t>
      </w:r>
    </w:p>
    <w:p w:rsidR="000C7196" w:rsidRDefault="000C7196" w:rsidP="00B242A6">
      <w:pPr>
        <w:pStyle w:val="a3"/>
      </w:pPr>
      <w:r>
        <w:tab/>
      </w:r>
      <w:r>
        <w:rPr>
          <w:u w:val="single"/>
        </w:rPr>
        <w:t xml:space="preserve">Махаяна </w:t>
      </w:r>
      <w:r w:rsidRPr="000C7196">
        <w:t>признает возможность спасения не только для монахов, но и для мирян, причем последователь</w:t>
      </w:r>
      <w:r w:rsidR="00440C7C">
        <w:t xml:space="preserve"> махаяны </w:t>
      </w:r>
      <w:r>
        <w:t xml:space="preserve"> должен заботиться более о спасении других, нежели о собственном  благе и личном спасении. Будда в махаяне получил статус божества, в честь которого стали сооружать храмы и совершать пышные обряды.</w:t>
      </w:r>
    </w:p>
    <w:p w:rsidR="000C7196" w:rsidRDefault="000C7196" w:rsidP="00B242A6">
      <w:pPr>
        <w:pStyle w:val="a3"/>
      </w:pPr>
      <w:r>
        <w:lastRenderedPageBreak/>
        <w:tab/>
        <w:t xml:space="preserve">В </w:t>
      </w:r>
      <w:r>
        <w:rPr>
          <w:lang w:val="en-US"/>
        </w:rPr>
        <w:t>III</w:t>
      </w:r>
      <w:r w:rsidRPr="000C7196">
        <w:t xml:space="preserve"> </w:t>
      </w:r>
      <w:r>
        <w:t xml:space="preserve">в. до н.э. буддизм был объявлен государственной религией Индии, однако в течение 1-го </w:t>
      </w:r>
      <w:r w:rsidR="005C60DE">
        <w:t>тысяче</w:t>
      </w:r>
      <w:r w:rsidR="00440C7C">
        <w:t>летия буддизм был потеснен в</w:t>
      </w:r>
      <w:r w:rsidR="005C60DE">
        <w:t xml:space="preserve"> Индии индуизмом.</w:t>
      </w:r>
    </w:p>
    <w:p w:rsidR="00727E17" w:rsidRDefault="005C60DE" w:rsidP="00B242A6">
      <w:pPr>
        <w:pStyle w:val="a3"/>
      </w:pPr>
      <w:r>
        <w:tab/>
        <w:t>Основные положения вероучения раннего буддизма и его</w:t>
      </w:r>
      <w:r w:rsidR="00727E17">
        <w:t xml:space="preserve"> важнейшие культовые предписания изложены в </w:t>
      </w:r>
      <w:r w:rsidR="00727E17">
        <w:rPr>
          <w:u w:val="single"/>
        </w:rPr>
        <w:t>Трипитаке</w:t>
      </w:r>
      <w:r w:rsidR="00727E17">
        <w:t xml:space="preserve"> (от </w:t>
      </w:r>
      <w:r w:rsidR="002540F6">
        <w:t>«</w:t>
      </w:r>
      <w:r w:rsidR="00727E17">
        <w:t>тройная корзина</w:t>
      </w:r>
      <w:r w:rsidR="002540F6">
        <w:t>»</w:t>
      </w:r>
      <w:r w:rsidR="00727E17">
        <w:t>) – своде религиозных предписаний, воспринимаемых верующими как откровения Будды в изложении его учеников.</w:t>
      </w:r>
    </w:p>
    <w:p w:rsidR="00727E17" w:rsidRDefault="00727E17" w:rsidP="00B242A6">
      <w:pPr>
        <w:pStyle w:val="a3"/>
      </w:pPr>
      <w:r>
        <w:tab/>
        <w:t xml:space="preserve">Центральное место в буддизме занимает </w:t>
      </w:r>
      <w:r>
        <w:rPr>
          <w:u w:val="single"/>
        </w:rPr>
        <w:t>учение о 4 «святых истинах»</w:t>
      </w:r>
      <w:r>
        <w:t>, якобы открытых Гаутамой в процессе «просветления».</w:t>
      </w:r>
    </w:p>
    <w:p w:rsidR="005C60DE" w:rsidRDefault="00FF2410" w:rsidP="00FF2410">
      <w:pPr>
        <w:pStyle w:val="a3"/>
      </w:pPr>
      <w:r>
        <w:tab/>
        <w:t>1)</w:t>
      </w:r>
      <w:r w:rsidR="00727E17">
        <w:t>«Жить – значит страдать». Согласно этой истине, все человеческое сущ</w:t>
      </w:r>
      <w:r>
        <w:t>ествование в реальном мире пре</w:t>
      </w:r>
      <w:r w:rsidR="002540F6">
        <w:t>дставляет собой непрерывную це</w:t>
      </w:r>
      <w:r>
        <w:t>пь страданий;</w:t>
      </w:r>
    </w:p>
    <w:p w:rsidR="00FF2410" w:rsidRDefault="00FF2410" w:rsidP="00FF2410">
      <w:pPr>
        <w:pStyle w:val="a3"/>
      </w:pPr>
      <w:r>
        <w:tab/>
        <w:t>2) «Причина страданий – желания». К числу желаний относятся не только поиски удовольствия, наслаждения, власти, богатства, но и сама жажда жизни, привязанность к жизни в любой ее форме.</w:t>
      </w:r>
    </w:p>
    <w:p w:rsidR="00FF2410" w:rsidRDefault="00FF2410" w:rsidP="00FF2410">
      <w:pPr>
        <w:pStyle w:val="a3"/>
      </w:pPr>
      <w:r>
        <w:tab/>
        <w:t xml:space="preserve">3) «Для освобождения от страданий надо избавиться от желаний». Это требование предусматривает отказ не только от порочных стремлений (удовлетворение тщеславия, </w:t>
      </w:r>
      <w:r w:rsidR="00341744">
        <w:t>властолюбия, жадности и т.п.), но и от непорочных (радость отцовства и материнства, родственные чувства), т.е. всякое сильное чувство должно отсутствовать, а всякое желание должно быть подавлено.</w:t>
      </w:r>
    </w:p>
    <w:p w:rsidR="00341744" w:rsidRDefault="00341744" w:rsidP="00FF2410">
      <w:pPr>
        <w:pStyle w:val="a3"/>
      </w:pPr>
      <w:r>
        <w:tab/>
        <w:t xml:space="preserve">4) «Путь избавления от желаний – следование учению Будды», т.е. </w:t>
      </w:r>
      <w:r w:rsidR="002540F6">
        <w:t xml:space="preserve">необходимо </w:t>
      </w:r>
      <w:r>
        <w:t xml:space="preserve">пройти восьмеричный путь спасения, </w:t>
      </w:r>
      <w:r w:rsidR="000B3CE2">
        <w:t>который прошел сам Будда. Путь крайнего аскетизма как способ спасения был отвергнут еще самим Буддой, который до «просветления» в течение 7 лет предавался добровольному подавлению чувственных желаний, но истину так и не нашел.</w:t>
      </w:r>
    </w:p>
    <w:p w:rsidR="004244F8" w:rsidRDefault="004244F8" w:rsidP="00FF2410">
      <w:pPr>
        <w:pStyle w:val="a3"/>
      </w:pPr>
      <w:r>
        <w:tab/>
        <w:t>Каковы же эти</w:t>
      </w:r>
      <w:r>
        <w:rPr>
          <w:u w:val="single"/>
        </w:rPr>
        <w:t xml:space="preserve"> 8 звеньев пути спасения?</w:t>
      </w:r>
    </w:p>
    <w:p w:rsidR="004244F8" w:rsidRDefault="004244F8" w:rsidP="004244F8">
      <w:pPr>
        <w:pStyle w:val="a3"/>
        <w:numPr>
          <w:ilvl w:val="0"/>
          <w:numId w:val="4"/>
        </w:numPr>
      </w:pPr>
      <w:r>
        <w:t>праведное воззрение – знание 4 благородных истин;</w:t>
      </w:r>
    </w:p>
    <w:p w:rsidR="004244F8" w:rsidRDefault="004244F8" w:rsidP="004244F8">
      <w:pPr>
        <w:pStyle w:val="a3"/>
        <w:ind w:firstLine="705"/>
      </w:pPr>
      <w:r w:rsidRPr="004244F8">
        <w:t>2)</w:t>
      </w:r>
      <w:r>
        <w:t xml:space="preserve"> праведное стремление – решимость усвоившего 4 истины воплотить</w:t>
      </w:r>
      <w:r w:rsidR="0022700D">
        <w:t xml:space="preserve"> их в собственную жизнь;</w:t>
      </w:r>
    </w:p>
    <w:p w:rsidR="0022700D" w:rsidRDefault="009A4B0C" w:rsidP="004244F8">
      <w:pPr>
        <w:pStyle w:val="a3"/>
        <w:ind w:firstLine="705"/>
      </w:pPr>
      <w:r>
        <w:t xml:space="preserve">3) праведная речь </w:t>
      </w:r>
      <w:r w:rsidR="002540F6">
        <w:t>– это речь, в которой отсутствую</w:t>
      </w:r>
      <w:r>
        <w:t>т грубость, ложь, клевета;</w:t>
      </w:r>
    </w:p>
    <w:p w:rsidR="009A4B0C" w:rsidRDefault="009A4B0C" w:rsidP="004244F8">
      <w:pPr>
        <w:pStyle w:val="a3"/>
        <w:ind w:firstLine="705"/>
      </w:pPr>
      <w:r>
        <w:t xml:space="preserve">4) праведное поведение – следование </w:t>
      </w:r>
      <w:r w:rsidR="00BF4081">
        <w:rPr>
          <w:b/>
        </w:rPr>
        <w:t>5 моральным</w:t>
      </w:r>
      <w:r w:rsidRPr="00A932D1">
        <w:rPr>
          <w:b/>
        </w:rPr>
        <w:t xml:space="preserve"> заповедям</w:t>
      </w:r>
      <w:r>
        <w:t>: отказ от убийства любого из живых существ, отказ от воровства, от лжи, от супружеской измены, от употребления алкоголя;</w:t>
      </w:r>
    </w:p>
    <w:p w:rsidR="009A4B0C" w:rsidRDefault="009A4B0C" w:rsidP="004244F8">
      <w:pPr>
        <w:pStyle w:val="a3"/>
        <w:ind w:firstLine="705"/>
      </w:pPr>
      <w:r>
        <w:t>Буддийское духовенство обя</w:t>
      </w:r>
      <w:r w:rsidR="003A5AFA">
        <w:t>зано соблюдать дополнительные нр</w:t>
      </w:r>
      <w:r>
        <w:t>авственные заповеди, являющиеся более строгими предписаниями</w:t>
      </w:r>
      <w:r w:rsidR="003A5AFA">
        <w:t>: не владеть золотом и серебром; не употреблять украшения, мази; не принимать участия в плясках, пении, играх; не употреблять пищу после полудня; не спать на высокой и широкой кровати.</w:t>
      </w:r>
    </w:p>
    <w:p w:rsidR="003A5AFA" w:rsidRDefault="003A5AFA" w:rsidP="004244F8">
      <w:pPr>
        <w:pStyle w:val="a3"/>
        <w:ind w:firstLine="705"/>
      </w:pPr>
      <w:r>
        <w:t>5) праведная жизнь – предполаг</w:t>
      </w:r>
      <w:r w:rsidR="002540F6">
        <w:t>ает существование только на</w:t>
      </w:r>
      <w:r>
        <w:t xml:space="preserve"> средства, добытые честным трудом;</w:t>
      </w:r>
    </w:p>
    <w:p w:rsidR="003A5AFA" w:rsidRDefault="003A5AFA" w:rsidP="004244F8">
      <w:pPr>
        <w:pStyle w:val="a3"/>
        <w:ind w:firstLine="705"/>
      </w:pPr>
      <w:r>
        <w:t>6) праведное усилие – направленность воли на преодоление всего того, что привязывает сознание к жизни;</w:t>
      </w:r>
    </w:p>
    <w:p w:rsidR="003A5AFA" w:rsidRDefault="003A5AFA" w:rsidP="004244F8">
      <w:pPr>
        <w:pStyle w:val="a3"/>
        <w:ind w:firstLine="705"/>
      </w:pPr>
      <w:r>
        <w:t>7) праведное созерцание – постоянная сосредо</w:t>
      </w:r>
      <w:r w:rsidR="00616B18">
        <w:t>точенность на способах преодоления земных привязанностей, на том, что уже достигнуто и осмыслено на пути к спасению;</w:t>
      </w:r>
    </w:p>
    <w:p w:rsidR="00511011" w:rsidRDefault="00616B18" w:rsidP="006A101D">
      <w:pPr>
        <w:pStyle w:val="a3"/>
        <w:ind w:firstLine="705"/>
      </w:pPr>
      <w:r>
        <w:t>8)праведное размышление – путь постепенного совершенствования собственного духа, достижение большей независимости от мирской жизни. Только полностью</w:t>
      </w:r>
      <w:r w:rsidR="002540F6">
        <w:t xml:space="preserve"> преодолев земные привязанности, м</w:t>
      </w:r>
      <w:r>
        <w:t xml:space="preserve">ожно достигнуть </w:t>
      </w:r>
      <w:r w:rsidR="00511011">
        <w:rPr>
          <w:u w:val="single"/>
        </w:rPr>
        <w:t>нирваны</w:t>
      </w:r>
      <w:r w:rsidR="00511011">
        <w:t xml:space="preserve"> -  главной цели жизни буддистов (он санскритского</w:t>
      </w:r>
      <w:r w:rsidR="006A101D">
        <w:t xml:space="preserve"> – </w:t>
      </w:r>
      <w:r w:rsidR="002540F6">
        <w:t>«</w:t>
      </w:r>
      <w:r w:rsidR="006A101D">
        <w:t>угасание, успокоение</w:t>
      </w:r>
      <w:r w:rsidR="002540F6">
        <w:t>»)</w:t>
      </w:r>
      <w:r w:rsidR="006A101D">
        <w:t xml:space="preserve">. </w:t>
      </w:r>
      <w:r w:rsidR="00511011">
        <w:t>Нирвана, хотя и является од</w:t>
      </w:r>
      <w:r w:rsidR="00511011">
        <w:lastRenderedPageBreak/>
        <w:t>ним из центральных понятий буддизма, не имеет четкого определения. Это – этический идеал, характеризующийся полным слиянием чувств, воли и интеллекта, абсолютным покоем и независимостью.</w:t>
      </w:r>
    </w:p>
    <w:p w:rsidR="006A101D" w:rsidRDefault="00511011" w:rsidP="00511011">
      <w:pPr>
        <w:pStyle w:val="a3"/>
      </w:pPr>
      <w:r>
        <w:tab/>
        <w:t>Как же достичь нирваны? Следуя по пути спасения, указанному Буддой, человек должен снова и снова перевоплощаться в другие существа.</w:t>
      </w:r>
      <w:r w:rsidR="006A101D">
        <w:t xml:space="preserve"> Любое существо состоит из комбинации идеальных частиц – </w:t>
      </w:r>
      <w:r w:rsidR="006A101D">
        <w:rPr>
          <w:u w:val="single"/>
        </w:rPr>
        <w:t>дхарм</w:t>
      </w:r>
      <w:r w:rsidR="006A101D">
        <w:t>, и смерть означает распад данной комбинации, освобождающей дхармы для новых сочетаний.</w:t>
      </w:r>
    </w:p>
    <w:p w:rsidR="006A101D" w:rsidRDefault="006A101D" w:rsidP="00511011">
      <w:pPr>
        <w:pStyle w:val="a3"/>
      </w:pPr>
      <w:r>
        <w:tab/>
        <w:t xml:space="preserve">Каким будет сочетание дхарм в новорожденном – это определяется </w:t>
      </w:r>
      <w:r>
        <w:rPr>
          <w:u w:val="single"/>
        </w:rPr>
        <w:t>кармой</w:t>
      </w:r>
      <w:r>
        <w:t xml:space="preserve"> т.е. совокупностью грехов и добродетелей, достигнутой в предыдущих комбинациях в прошлых поколениях.</w:t>
      </w:r>
    </w:p>
    <w:p w:rsidR="00AE2B3E" w:rsidRDefault="006A101D" w:rsidP="00511011">
      <w:pPr>
        <w:pStyle w:val="a3"/>
      </w:pPr>
      <w:r>
        <w:tab/>
        <w:t xml:space="preserve">Поскольку положение человека в обществе </w:t>
      </w:r>
      <w:r w:rsidR="00AE2B3E">
        <w:t>тоже определяется характером предыдущих превращений (высокое положение – награда за добродетельную жизнь в прошлых комбинациях, а бедность – возмездие за жизнь греховную), то он не должен выражать недовольство и претендовать на лучшее по сравнению с тем, что ему досталось. Единственное что следует делать буддисту – это вести праведную жизнь, пропагандировать идеи буддизма и тем обеспечивать лучшую комбинацию последующих превращений, конечная цель которых – прекратить процесс перевоплощений т.е. достичь нирваны.</w:t>
      </w:r>
    </w:p>
    <w:p w:rsidR="00AE2B3E" w:rsidRDefault="00AE2B3E" w:rsidP="00511011">
      <w:pPr>
        <w:pStyle w:val="a3"/>
      </w:pPr>
      <w:r>
        <w:tab/>
        <w:t xml:space="preserve">В махаяне как разновидности буддизма появилось </w:t>
      </w:r>
      <w:r w:rsidRPr="00AE2B3E">
        <w:rPr>
          <w:u w:val="single"/>
        </w:rPr>
        <w:t>учение о рае</w:t>
      </w:r>
      <w:r>
        <w:t xml:space="preserve"> как преддверье нирваны. Оно сложилось под влиянием других религий и мало чем отличается от христианского: рай мыслился как местопребывание души, свободной от забот и тягот, испытывающей блаженство от непосредственного общения с божеством.</w:t>
      </w:r>
    </w:p>
    <w:p w:rsidR="00511011" w:rsidRDefault="00AE2B3E" w:rsidP="00511011">
      <w:pPr>
        <w:pStyle w:val="a3"/>
      </w:pPr>
      <w:r>
        <w:tab/>
        <w:t xml:space="preserve">Говоря о </w:t>
      </w:r>
      <w:r w:rsidRPr="00AE2B3E">
        <w:rPr>
          <w:u w:val="single"/>
        </w:rPr>
        <w:t>нравственном идеале</w:t>
      </w:r>
      <w:r>
        <w:t xml:space="preserve"> </w:t>
      </w:r>
      <w:r w:rsidRPr="00AE2B3E">
        <w:rPr>
          <w:u w:val="single"/>
        </w:rPr>
        <w:t>буддизма</w:t>
      </w:r>
      <w:r>
        <w:t xml:space="preserve">, следует подчеркнуть, что это </w:t>
      </w:r>
      <w:r w:rsidR="00471ECD">
        <w:t>–</w:t>
      </w:r>
      <w:r>
        <w:t xml:space="preserve"> человек</w:t>
      </w:r>
      <w:r w:rsidR="00471ECD">
        <w:t xml:space="preserve"> достигший полной отрешенности от жизни. Его не должны волновать ни собственные проблемы, ни страдания других. В привязанности к жизни, стремлении что-то изменить нет смысла, так как весь окружающий мир – иллюзия. К тому же попытки что-то изменить ведут к новым перерождениям и к продолжению страданий. </w:t>
      </w:r>
    </w:p>
    <w:p w:rsidR="00471ECD" w:rsidRDefault="00471ECD" w:rsidP="00511011">
      <w:pPr>
        <w:pStyle w:val="a3"/>
      </w:pPr>
      <w:r>
        <w:tab/>
        <w:t>Даже труд рассматривается в буддизме как нежелательная деятельность, поскольку он привязывает к жизни. Правда, в монастыре труд поощряется. Буддистские монахи носят желтую или розовую тогу, и на них нала</w:t>
      </w:r>
      <w:r w:rsidR="002540F6">
        <w:t>гаются 253 запрета и предписания</w:t>
      </w:r>
      <w:r>
        <w:t xml:space="preserve">. Именно монах, не участвующий в общественной жизни и не имеющий семьи, близок к нравственному идеалу. Полное безбрачие во многих школах буддизма является непременным условием достижения блаженства. Вот что говорится в одном из буддистских произведений: «Пока </w:t>
      </w:r>
      <w:r w:rsidR="002540F6">
        <w:t>у мужчины</w:t>
      </w:r>
      <w:r>
        <w:t xml:space="preserve"> не искоренено желание к женщине – пусть даже самое малое, до тех пор его ум на привязи, подобно теленку, сосущему моло</w:t>
      </w:r>
      <w:r w:rsidR="002540F6">
        <w:t>ко у матери».  По ранне -</w:t>
      </w:r>
      <w:r>
        <w:t xml:space="preserve"> буддистским </w:t>
      </w:r>
      <w:r w:rsidR="002540F6">
        <w:t>источникам, женщина олицетворяла</w:t>
      </w:r>
      <w:r>
        <w:t xml:space="preserve"> худ</w:t>
      </w:r>
      <w:r w:rsidR="002540F6">
        <w:t xml:space="preserve">шее из зол и </w:t>
      </w:r>
      <w:r>
        <w:t xml:space="preserve"> наделялась только самыми низкими качествами. Достичь нирваны женщина могла, лишь став в новом рождении мужчиной.</w:t>
      </w:r>
    </w:p>
    <w:p w:rsidR="004102E7" w:rsidRDefault="00471ECD" w:rsidP="00511011">
      <w:pPr>
        <w:pStyle w:val="a3"/>
      </w:pPr>
      <w:r>
        <w:tab/>
        <w:t xml:space="preserve">Ранний буддизм отличался простой </w:t>
      </w:r>
      <w:r w:rsidRPr="004102E7">
        <w:rPr>
          <w:u w:val="single"/>
        </w:rPr>
        <w:t>обрядностью</w:t>
      </w:r>
      <w:r w:rsidR="004102E7">
        <w:rPr>
          <w:u w:val="single"/>
        </w:rPr>
        <w:t>.</w:t>
      </w:r>
      <w:r w:rsidR="004102E7">
        <w:t xml:space="preserve"> Ее главными элементами были культ Будды, проповедь, почитание «святых мест», связанных с рождением, просветлением,  проповедью и смертью Гаутамы, и поклонение </w:t>
      </w:r>
      <w:r w:rsidR="004102E7" w:rsidRPr="004102E7">
        <w:rPr>
          <w:u w:val="single"/>
        </w:rPr>
        <w:t>ступам</w:t>
      </w:r>
      <w:r w:rsidR="004102E7">
        <w:t xml:space="preserve"> – культовым сооружениям, где хранятся реликвии буддизма.</w:t>
      </w:r>
    </w:p>
    <w:p w:rsidR="00471ECD" w:rsidRDefault="004102E7" w:rsidP="00511011">
      <w:pPr>
        <w:pStyle w:val="a3"/>
      </w:pPr>
      <w:r>
        <w:tab/>
        <w:t xml:space="preserve">Махаяна к культу </w:t>
      </w:r>
      <w:r w:rsidR="00D11AD7">
        <w:t>Будд</w:t>
      </w:r>
      <w:r>
        <w:t xml:space="preserve"> (этим именем стали называть не только Гаутаму, но и других вероучителей) добавила почитание </w:t>
      </w:r>
      <w:r w:rsidRPr="004102E7">
        <w:rPr>
          <w:u w:val="single"/>
        </w:rPr>
        <w:t xml:space="preserve">бодисатв </w:t>
      </w:r>
      <w:r>
        <w:t>(от санскрит. – тех, чья сущность – знание) – божеств находящихся на пути превращения человека в Будду и не погрузившихся в нирвану только из желания указать путь к спасению другим людям.</w:t>
      </w:r>
    </w:p>
    <w:p w:rsidR="00FE2ABB" w:rsidRDefault="004102E7" w:rsidP="00FE2ABB">
      <w:pPr>
        <w:pStyle w:val="a3"/>
      </w:pPr>
      <w:r>
        <w:lastRenderedPageBreak/>
        <w:tab/>
        <w:t>Махаяна несколько усложнила обрядность: были введены молитвы и магические заклинания, стали делаться жертвоприношения, внедряться поклонения идолам, возник пышный ритуал, развернулось строительство храмов.</w:t>
      </w:r>
    </w:p>
    <w:p w:rsidR="004102E7" w:rsidRDefault="00FE2ABB" w:rsidP="00FE2ABB">
      <w:pPr>
        <w:pStyle w:val="a3"/>
      </w:pPr>
      <w:r w:rsidRPr="00FE2ABB">
        <w:rPr>
          <w:b/>
        </w:rPr>
        <w:t xml:space="preserve">         </w:t>
      </w:r>
      <w:r w:rsidR="004102E7" w:rsidRPr="00FE2ABB">
        <w:rPr>
          <w:b/>
        </w:rPr>
        <w:t xml:space="preserve"> </w:t>
      </w:r>
      <w:r w:rsidRPr="00FE2ABB">
        <w:rPr>
          <w:b/>
        </w:rPr>
        <w:t>2.</w:t>
      </w:r>
      <w:r w:rsidR="002540F6">
        <w:t>Одной из разновидностью</w:t>
      </w:r>
      <w:r w:rsidR="004102E7">
        <w:t xml:space="preserve"> буддизма является </w:t>
      </w:r>
      <w:r w:rsidR="004102E7">
        <w:rPr>
          <w:b/>
        </w:rPr>
        <w:t xml:space="preserve">ЛАМАИЗМ. </w:t>
      </w:r>
      <w:r w:rsidR="004102E7">
        <w:t>Он распространен не только в Тибете и Монголии, но и в России среди бурят, калмыков, тувинцев. Ламаизм (от тибетского «лама» - высший, небесный) утвердился в Тибете в 7-14 вв.</w:t>
      </w:r>
      <w:r w:rsidR="002540F6">
        <w:t>н.э.</w:t>
      </w:r>
      <w:r w:rsidR="004102E7">
        <w:t xml:space="preserve"> Его основоположник и теоретик</w:t>
      </w:r>
      <w:r w:rsidR="00FD72E6">
        <w:t xml:space="preserve"> </w:t>
      </w:r>
      <w:r w:rsidR="002540F6">
        <w:t xml:space="preserve">- </w:t>
      </w:r>
      <w:r w:rsidR="00FD72E6" w:rsidRPr="00FD72E6">
        <w:rPr>
          <w:u w:val="single"/>
        </w:rPr>
        <w:t>Дзонхава</w:t>
      </w:r>
      <w:r w:rsidR="00FD72E6">
        <w:t xml:space="preserve"> (14-начало 15 века). Он принес ламаизм в Тибет из Китая. Его личность сравнима с Буддой. Он появился на свет с седой бородой, глаза светились мудростью, и он сразу стал произносить проповеди. Дзонхава стал первым </w:t>
      </w:r>
      <w:r w:rsidR="00FD72E6" w:rsidRPr="00FD72E6">
        <w:rPr>
          <w:u w:val="single"/>
        </w:rPr>
        <w:t>Далай-ламой</w:t>
      </w:r>
      <w:r w:rsidR="00FD72E6">
        <w:t xml:space="preserve"> – живым богом. Любой предмет, к которому он прикасается, приобретает магическую силу. Далай-лама не умирает, его душа переселяется в младенцев, родившихся не ранее 47 дней и не позднее 2-х лет после его смерти. С помощью гадания определялось напр</w:t>
      </w:r>
      <w:r w:rsidR="002540F6">
        <w:t>авление поиска младенца, в котор</w:t>
      </w:r>
      <w:r w:rsidR="001C6307">
        <w:t>ого переселилась душа умершего Д</w:t>
      </w:r>
      <w:r w:rsidR="002540F6">
        <w:t>алай-ламы.</w:t>
      </w:r>
      <w:r w:rsidR="00FD72E6">
        <w:t xml:space="preserve"> Составлялся гороскоп, исследовались тела младенцев. Претенденты должны были опознать вещи и родных умершего Далай-ламы. Поиски продолжались, пока не</w:t>
      </w:r>
      <w:r w:rsidR="00FC41D1">
        <w:t xml:space="preserve"> </w:t>
      </w:r>
      <w:r w:rsidR="00FD72E6">
        <w:t>находили подходящего ребенка.</w:t>
      </w:r>
      <w:r w:rsidR="00FC41D1">
        <w:t xml:space="preserve"> До 18 лет мальчик учился, а страной правил регент. Каждая семья</w:t>
      </w:r>
      <w:r w:rsidR="001C6307">
        <w:t xml:space="preserve"> в Тибете</w:t>
      </w:r>
      <w:r w:rsidR="00FC41D1">
        <w:t xml:space="preserve"> отдавала в монахи хотя бы одного сына. Только Далай-лама хоронился в специальной усыпальнице, остальных умерших ламаистов укладывали на ритуальное место в белых простынях, рядом разжигали костер</w:t>
      </w:r>
      <w:r w:rsidR="001C6307">
        <w:t xml:space="preserve">; </w:t>
      </w:r>
      <w:r w:rsidR="00FC41D1">
        <w:t xml:space="preserve"> умершего поливали кровью яков и маслом. Слетались грифы, и от трупа ничего</w:t>
      </w:r>
      <w:r w:rsidR="001C6307">
        <w:t xml:space="preserve"> со временем</w:t>
      </w:r>
      <w:r w:rsidR="00FC41D1">
        <w:t xml:space="preserve"> не оставалось. </w:t>
      </w:r>
    </w:p>
    <w:p w:rsidR="00FC41D1" w:rsidRDefault="00FC41D1" w:rsidP="00FC41D1">
      <w:pPr>
        <w:pStyle w:val="a3"/>
        <w:ind w:firstLine="708"/>
      </w:pPr>
      <w:r>
        <w:t>Сегодня правит Х</w:t>
      </w:r>
      <w:r>
        <w:rPr>
          <w:lang w:val="en-US"/>
        </w:rPr>
        <w:t>IV</w:t>
      </w:r>
      <w:r w:rsidRPr="00FC41D1">
        <w:t xml:space="preserve"> </w:t>
      </w:r>
      <w:r>
        <w:t>Далай-лама. С 1959 года Тибет оккупировали китайцы, и Далай-лама бежал в Индию. В 1989 году он получил Нобелевскую премию мира. С ним встречаются неофициально, если хотят сохранить дружбу с Китаем.</w:t>
      </w:r>
    </w:p>
    <w:p w:rsidR="00FC41D1" w:rsidRDefault="00FC41D1" w:rsidP="00FC41D1">
      <w:pPr>
        <w:pStyle w:val="a3"/>
      </w:pPr>
      <w:r>
        <w:tab/>
        <w:t xml:space="preserve">Столица ламаизма в Тибете – город </w:t>
      </w:r>
      <w:r>
        <w:rPr>
          <w:u w:val="single"/>
        </w:rPr>
        <w:t xml:space="preserve">Лхаса, </w:t>
      </w:r>
      <w:r w:rsidRPr="00FC41D1">
        <w:t>где расположен д</w:t>
      </w:r>
      <w:r>
        <w:t xml:space="preserve">ворец Далай-ламы. В нем 30 этажей, около 1000 дворцовых помещений. Его высота – 117 метров, строился </w:t>
      </w:r>
      <w:r w:rsidR="001C6307">
        <w:t xml:space="preserve">он </w:t>
      </w:r>
      <w:r>
        <w:t xml:space="preserve">с 7 века. </w:t>
      </w:r>
    </w:p>
    <w:p w:rsidR="00FC41D1" w:rsidRDefault="00FC41D1" w:rsidP="00FC41D1">
      <w:pPr>
        <w:pStyle w:val="a3"/>
      </w:pPr>
      <w:r>
        <w:tab/>
        <w:t xml:space="preserve">В Тибете – легендарная </w:t>
      </w:r>
      <w:r w:rsidRPr="00FC41D1">
        <w:rPr>
          <w:u w:val="single"/>
        </w:rPr>
        <w:t>Шамбала</w:t>
      </w:r>
      <w:r>
        <w:rPr>
          <w:u w:val="single"/>
        </w:rPr>
        <w:t xml:space="preserve">, </w:t>
      </w:r>
      <w:r w:rsidRPr="00FC41D1">
        <w:t>стран</w:t>
      </w:r>
      <w:r>
        <w:t xml:space="preserve">а мудрецов, духовный центр Земли, где мир людей соприкасается с Космосом. </w:t>
      </w:r>
    </w:p>
    <w:p w:rsidR="00FC41D1" w:rsidRDefault="00FC41D1" w:rsidP="00FC41D1">
      <w:pPr>
        <w:pStyle w:val="a3"/>
      </w:pPr>
      <w:r>
        <w:tab/>
        <w:t xml:space="preserve">Глава буддизма в России – </w:t>
      </w:r>
      <w:r w:rsidRPr="0032688C">
        <w:rPr>
          <w:u w:val="single"/>
        </w:rPr>
        <w:t>Хамбо – лама</w:t>
      </w:r>
      <w:r>
        <w:t xml:space="preserve">. Центр – </w:t>
      </w:r>
      <w:r w:rsidRPr="0032688C">
        <w:rPr>
          <w:u w:val="single"/>
        </w:rPr>
        <w:t>Иволгинский дацан</w:t>
      </w:r>
      <w:r>
        <w:t xml:space="preserve"> (монастырь) </w:t>
      </w:r>
      <w:r w:rsidR="0032688C">
        <w:t>рядом со столицей Бурятии г. Улан-Удэ.</w:t>
      </w:r>
      <w:r w:rsidR="004D7AEC">
        <w:t xml:space="preserve"> Основное отличие ламаизма от ортодоксального учения заключается в усложнении обрядов, скрупулезное исполнение которых позволяет общаться  с Богом.</w:t>
      </w:r>
    </w:p>
    <w:p w:rsidR="004D7AEC" w:rsidRDefault="004D7AEC" w:rsidP="00FC41D1">
      <w:pPr>
        <w:pStyle w:val="a3"/>
      </w:pPr>
      <w:r>
        <w:tab/>
        <w:t>Согласно ламаистским представлениям о Вселенной,</w:t>
      </w:r>
      <w:r w:rsidR="00BA1D5B">
        <w:t xml:space="preserve"> Земля представляет собой плоский круг, на котором расположены 4 имеющие форму круга, трапеции, треугольника и квадрата материки, омываемые океаном. Посередине круга возвышается гора Сумеру, вокруг которой движутся Солнце и Луна, отчего происходит смена дня и ночи. Земля лежит на слоне, слон стоит на черепахе, черепаха плавает в море. Когда на Земле накапливается много грехов, черепаха начинает шевелиться, отчего происходят землетрясения</w:t>
      </w:r>
      <w:r w:rsidR="001C6307">
        <w:t xml:space="preserve">, </w:t>
      </w:r>
      <w:r w:rsidR="00BA1D5B">
        <w:t xml:space="preserve"> поэтому каждое землетрясение – сигнал о необходимости усиленной молит</w:t>
      </w:r>
      <w:r w:rsidR="001C6307">
        <w:t>вы. Затмения</w:t>
      </w:r>
      <w:r w:rsidR="00BA1D5B">
        <w:t xml:space="preserve"> Солнца и Луны происходят от</w:t>
      </w:r>
      <w:r w:rsidR="004937F9">
        <w:t xml:space="preserve"> того, что злой демон Раха пытается проглотить эти светила. Надо бить в котлы, кричать и стрелять в воздух, чтобы отогнать Раху и спасти светила.</w:t>
      </w:r>
    </w:p>
    <w:p w:rsidR="00EE322C" w:rsidRDefault="004937F9" w:rsidP="00FC41D1">
      <w:pPr>
        <w:pStyle w:val="a3"/>
      </w:pPr>
      <w:r>
        <w:tab/>
        <w:t xml:space="preserve">За малейшие отступления от веры человек попадает в </w:t>
      </w:r>
      <w:r>
        <w:rPr>
          <w:u w:val="single"/>
        </w:rPr>
        <w:t>ад</w:t>
      </w:r>
      <w:r>
        <w:t xml:space="preserve">. Его начальник </w:t>
      </w:r>
      <w:r w:rsidRPr="001C6307">
        <w:rPr>
          <w:u w:val="single"/>
        </w:rPr>
        <w:t>Эрлик хан</w:t>
      </w:r>
      <w:r>
        <w:t xml:space="preserve"> встречает грешников на престоле с зеркалом в руках. В зеркале отражаются дела каждой прибывшей в ад души. Кроме того, грешника сопровождают 2 его </w:t>
      </w:r>
      <w:r w:rsidRPr="001C6307">
        <w:rPr>
          <w:u w:val="single"/>
        </w:rPr>
        <w:t>гения</w:t>
      </w:r>
      <w:r>
        <w:t xml:space="preserve"> – </w:t>
      </w:r>
      <w:r>
        <w:lastRenderedPageBreak/>
        <w:t xml:space="preserve">учетчики его добрых и злых дел. Они высыпают перед Эрлик ханом из своих мешков белые и черные кружки </w:t>
      </w:r>
      <w:r w:rsidR="00EE322C">
        <w:t>–</w:t>
      </w:r>
      <w:r>
        <w:t xml:space="preserve"> меру</w:t>
      </w:r>
      <w:r w:rsidR="00EE322C">
        <w:t xml:space="preserve"> деяний грешника. Одним из главных помощников начальника ада является божество женского пола </w:t>
      </w:r>
      <w:r w:rsidR="00EE322C" w:rsidRPr="001C6307">
        <w:rPr>
          <w:u w:val="single"/>
        </w:rPr>
        <w:t>Лхамо</w:t>
      </w:r>
      <w:r w:rsidR="00EE322C">
        <w:t>, охотящаяся за противниками ламаизма. Лхамо изображают скачущей на муле с человеческим трупом в зубах и с человеческой кожей вместо попоны: за измену вере она убила своего сына и содрала с него кожу.</w:t>
      </w:r>
    </w:p>
    <w:p w:rsidR="00A972F5" w:rsidRDefault="00EE322C" w:rsidP="00FC41D1">
      <w:pPr>
        <w:pStyle w:val="a3"/>
      </w:pPr>
      <w:r>
        <w:tab/>
        <w:t xml:space="preserve">Есть в ламаизме и свой </w:t>
      </w:r>
      <w:r>
        <w:rPr>
          <w:u w:val="single"/>
        </w:rPr>
        <w:t>рай</w:t>
      </w:r>
      <w:r>
        <w:t xml:space="preserve"> – вполне реальная, манящая награда за зем</w:t>
      </w:r>
      <w:r w:rsidR="001C6307">
        <w:t xml:space="preserve">ные муки. Его хозяин  - </w:t>
      </w:r>
      <w:r>
        <w:t xml:space="preserve"> будда </w:t>
      </w:r>
      <w:r w:rsidRPr="001C6307">
        <w:rPr>
          <w:u w:val="single"/>
        </w:rPr>
        <w:t>Амитабу</w:t>
      </w:r>
      <w:r w:rsidR="001C6307">
        <w:t xml:space="preserve"> - </w:t>
      </w:r>
      <w:r>
        <w:t xml:space="preserve"> уничтожает важнейшую причину перерождений страдания – сладострастие. В полном спокойствии высшей мудрости восседает он в раю, попав в который, любое живое </w:t>
      </w:r>
      <w:r w:rsidR="0087291E">
        <w:t>существо может удостоиться слушания его проповедей и тем самым совершить последний шаг к окончательному спасению. Рай – действительно блаженное место. Почва его состоит из измельченных драгоценных камней и металлов и необычайно плодородна. Там нет ни скал, ни пропастей, ни пыли, ни вообще чего-нибудь неприятного или вредного. Там нет ни лжецов, ни клеветников, ни грубиянов, ни сплетников. Там нет даже страданий рождения, ибо все жители рая относятся только к мужскому полу и появляются на свет из цветка лотоса. Обитатели рая помнят все свои деяния на протяжении последних 180 млрд. личных перерождений, что должно  помочь их окончательному</w:t>
      </w:r>
      <w:r w:rsidR="00DB6E8F">
        <w:t xml:space="preserve"> спасению.</w:t>
      </w:r>
    </w:p>
    <w:p w:rsidR="00A972F5" w:rsidRDefault="00A972F5" w:rsidP="00FC41D1">
      <w:pPr>
        <w:pStyle w:val="a3"/>
      </w:pPr>
      <w:r>
        <w:tab/>
        <w:t>В ламаизме существует «10 черных грехов». Они делятся на 3 категории: 1) грехи телесные – убийство, воровство, прелюбодеяние;  2) грехи речи: ложь, клевета, злословие, насмешки; 3) грехи сознания:  зависть, злоба, ересь.</w:t>
      </w:r>
    </w:p>
    <w:p w:rsidR="00767CEF" w:rsidRDefault="00A972F5" w:rsidP="00FC41D1">
      <w:pPr>
        <w:pStyle w:val="a3"/>
      </w:pPr>
      <w:r>
        <w:tab/>
        <w:t>Соответственно классифицируются и «10 белых добродетелей»:</w:t>
      </w:r>
    </w:p>
    <w:p w:rsidR="00043126" w:rsidRDefault="001C6307" w:rsidP="00043126">
      <w:pPr>
        <w:pStyle w:val="a3"/>
        <w:numPr>
          <w:ilvl w:val="0"/>
          <w:numId w:val="5"/>
        </w:numPr>
        <w:ind w:left="0" w:firstLine="0"/>
      </w:pPr>
      <w:r>
        <w:t>добродетели</w:t>
      </w:r>
      <w:r w:rsidR="00A972F5">
        <w:t xml:space="preserve"> тела: милосердие, раздача ми</w:t>
      </w:r>
      <w:r w:rsidR="00767CEF">
        <w:t>лостыни, нравственная чисто</w:t>
      </w:r>
      <w:r>
        <w:t>та; 2) добродетели</w:t>
      </w:r>
      <w:r w:rsidR="00767CEF">
        <w:t xml:space="preserve"> речи – правдивость, отсутствие вражды, вежливость и почитание св</w:t>
      </w:r>
      <w:r>
        <w:t>ященного писания; 3) добродетели</w:t>
      </w:r>
      <w:r w:rsidR="00767CEF">
        <w:t xml:space="preserve"> сознания – умеренность, сострадательность, вера в истину религии.</w:t>
      </w:r>
    </w:p>
    <w:p w:rsidR="00C55B95" w:rsidRDefault="00C55B95" w:rsidP="00C55B95">
      <w:pPr>
        <w:pStyle w:val="a3"/>
        <w:ind w:firstLine="708"/>
      </w:pPr>
      <w:r>
        <w:t>На территорию России ламаизм проник в Х</w:t>
      </w:r>
      <w:r>
        <w:rPr>
          <w:lang w:val="en-US"/>
        </w:rPr>
        <w:t>VIII</w:t>
      </w:r>
      <w:r w:rsidRPr="00C55B95">
        <w:t xml:space="preserve"> </w:t>
      </w:r>
      <w:r>
        <w:t>в. Русское правительство отнеслось к этому вполне лояльно. Правда, нельзя сказать, что буддистам была предоставлена полная свобода. Главу буддистского духовенств</w:t>
      </w:r>
      <w:r w:rsidR="001C6307">
        <w:t xml:space="preserve">а Бурятии </w:t>
      </w:r>
      <w:r>
        <w:t xml:space="preserve"> утверждал на этом посту сам царь, а настоятелей монастырей – генерал – губернатор. </w:t>
      </w:r>
      <w:r w:rsidR="00230AF8">
        <w:t xml:space="preserve">Ламы объявили Екатерину </w:t>
      </w:r>
      <w:r>
        <w:t xml:space="preserve"> </w:t>
      </w:r>
      <w:r w:rsidR="00230AF8">
        <w:rPr>
          <w:lang w:val="en-US"/>
        </w:rPr>
        <w:t>II</w:t>
      </w:r>
      <w:r w:rsidR="00230AF8">
        <w:t xml:space="preserve"> и всех ее преемников земным воплощением одной из главных лам</w:t>
      </w:r>
      <w:r w:rsidR="001C6307">
        <w:t>аистских</w:t>
      </w:r>
      <w:r w:rsidR="00230AF8">
        <w:t xml:space="preserve"> богинь.</w:t>
      </w:r>
    </w:p>
    <w:p w:rsidR="00230AF8" w:rsidRPr="00230AF8" w:rsidRDefault="00230AF8" w:rsidP="00230AF8">
      <w:pPr>
        <w:pStyle w:val="a3"/>
      </w:pPr>
      <w:r>
        <w:tab/>
        <w:t>Тяжелые времена для ламаистов начались в 20-30-е гг. ХХ в. Большин</w:t>
      </w:r>
      <w:r w:rsidR="001C6307">
        <w:t xml:space="preserve">ство монастырей </w:t>
      </w:r>
      <w:r>
        <w:t xml:space="preserve"> Забайкалья и Калмыкии были «по требованию трудящихся» закрыты, а затем и уничтожены.</w:t>
      </w:r>
      <w:r w:rsidR="00C92DC8">
        <w:t xml:space="preserve"> Часть</w:t>
      </w:r>
      <w:r w:rsidR="004D6FF9">
        <w:t xml:space="preserve"> ламаистского духовенства «приобщалась к производительному труду» в лагерях ГУЛАГА, а оставшиеся на свободе занимались в основном врачеванием. Опыт тибетской медицины исчислялся веками, и ламы были подчас единственными людьми, способными оказать эффективную медицинскую помощь.</w:t>
      </w:r>
    </w:p>
    <w:p w:rsidR="00043126" w:rsidRDefault="00043126" w:rsidP="00043126">
      <w:pPr>
        <w:pStyle w:val="a3"/>
      </w:pPr>
      <w:r>
        <w:tab/>
        <w:t>Существует обычай поклонения «святым местам» и талисманам. К «святым местам» стекаются паломники и</w:t>
      </w:r>
      <w:r w:rsidR="00C501AD">
        <w:t xml:space="preserve"> жаждущие  исцеления, а талисманы (</w:t>
      </w:r>
      <w:r w:rsidR="00C501AD">
        <w:rPr>
          <w:u w:val="single"/>
        </w:rPr>
        <w:t>Бу</w:t>
      </w:r>
      <w:r w:rsidR="00C501AD">
        <w:t xml:space="preserve">) носят на себе почти все ламаисты. Бу состоит из куска бумаги или материи, на котором нанесены тексты молитв и заклинаний. Сложенный текст обшивают кожей, вешают на шнур и носят на шее. Более действенным талисманом считается </w:t>
      </w:r>
      <w:r w:rsidR="00C501AD">
        <w:rPr>
          <w:u w:val="single"/>
        </w:rPr>
        <w:t>Гу</w:t>
      </w:r>
      <w:r w:rsidR="00C501AD">
        <w:t xml:space="preserve"> – маленькая статуэтка Будды или часть одежды «живого бога», носимая тоже на шее в деревянном или серебряном футлярчике.</w:t>
      </w:r>
    </w:p>
    <w:p w:rsidR="005B057C" w:rsidRDefault="00C501AD" w:rsidP="00043126">
      <w:pPr>
        <w:pStyle w:val="a3"/>
      </w:pPr>
      <w:r>
        <w:lastRenderedPageBreak/>
        <w:tab/>
        <w:t>Большое значение в ламаизме придается молитвам. Молитвы обычно заучиваются механически, т.к. и тибетский язык россиянам непонятен. Наряду с этим ламаизм своеобразно «автоматизировал» молитвы – в полые, обычно металлические, цилиндры – закладываются молитвенные тексты. Цилиндры бывают самых</w:t>
      </w:r>
      <w:r w:rsidR="005B057C">
        <w:t xml:space="preserve"> разных размеров: диаметром и высотой от нескольких сантиметров до нескольких метров. Через цилиндры пропущена ось, вокруг которой все сооружение может вращаться. Считается, что один оборот цилиндра равнозначен прочтению всех заключенных в нем молитв и священных текстов.</w:t>
      </w:r>
    </w:p>
    <w:p w:rsidR="00F77D1C" w:rsidRDefault="005B057C" w:rsidP="00043126">
      <w:pPr>
        <w:pStyle w:val="a3"/>
      </w:pPr>
      <w:r>
        <w:tab/>
        <w:t xml:space="preserve">В современном ламаизме есть и свои праздники. Один из наиболее известных – </w:t>
      </w:r>
      <w:r w:rsidRPr="004E2B16">
        <w:rPr>
          <w:u w:val="single"/>
        </w:rPr>
        <w:t>цагалган</w:t>
      </w:r>
      <w:r>
        <w:t xml:space="preserve"> (белый месяц). Он приурочивается к началу нового года по старинному монгольскому (лунному) календарю. В течение 16 дней этого праздника проводится целая серия обрядов, посвященных 12 чудесам Будды.</w:t>
      </w:r>
    </w:p>
    <w:p w:rsidR="004E2B16" w:rsidRDefault="00F77D1C" w:rsidP="004E2B16">
      <w:pPr>
        <w:pStyle w:val="a3"/>
      </w:pPr>
      <w:r>
        <w:tab/>
        <w:t>Самым пышным из современных</w:t>
      </w:r>
      <w:r w:rsidR="001C6307">
        <w:t xml:space="preserve"> лам праздников является </w:t>
      </w:r>
      <w:r w:rsidR="001C6307" w:rsidRPr="004E2B16">
        <w:rPr>
          <w:u w:val="single"/>
        </w:rPr>
        <w:t>Майдари</w:t>
      </w:r>
      <w:r>
        <w:t>-</w:t>
      </w:r>
      <w:r w:rsidRPr="004E2B16">
        <w:rPr>
          <w:u w:val="single"/>
        </w:rPr>
        <w:t>хурал</w:t>
      </w:r>
      <w:r>
        <w:t>. Проведение этого праздника должно ускорить приход Будды на Землю. В течение всего праздничного дня процессия медленно движется по степи вокруг монастыря. В центре процессии находится колесница с изображением божества  Майдари, священными книгами, курительными свечами, кадильницами. В колесницу впряжено чучело слона или лошади, которое ламы тянут за длинные ремни.</w:t>
      </w:r>
      <w:r w:rsidR="004E2B16">
        <w:tab/>
      </w:r>
      <w:r w:rsidR="004E2B16">
        <w:tab/>
      </w:r>
      <w:r w:rsidR="004E2B16">
        <w:tab/>
      </w:r>
      <w:r w:rsidR="004E2B16">
        <w:tab/>
      </w:r>
      <w:r w:rsidR="004E2B16">
        <w:tab/>
      </w:r>
      <w:r w:rsidR="004E2B16">
        <w:tab/>
      </w:r>
      <w:r w:rsidR="004E2B16">
        <w:tab/>
      </w:r>
      <w:r w:rsidR="004E2B16">
        <w:tab/>
      </w:r>
      <w:r w:rsidR="004E2B16">
        <w:tab/>
      </w:r>
      <w:r w:rsidR="004E2B16">
        <w:tab/>
      </w:r>
      <w:r w:rsidR="004E2B16" w:rsidRPr="004E2B16">
        <w:t xml:space="preserve"> </w:t>
      </w:r>
      <w:r w:rsidR="004E2B16" w:rsidRPr="004E2B16">
        <w:rPr>
          <w:u w:val="single"/>
        </w:rPr>
        <w:t xml:space="preserve">Медицина </w:t>
      </w:r>
      <w:r w:rsidR="004E2B16">
        <w:t>была частью буддистского образования. В Лхасе была организована медицинская школа, куда приходили из монастырей самые способные монахи. Большую роль сыграли индийские и китайские традиции. Согласно ле</w:t>
      </w:r>
      <w:r w:rsidR="00A33AD4">
        <w:t xml:space="preserve">генде, Будда создал </w:t>
      </w:r>
      <w:r w:rsidR="004E2B16">
        <w:t>книгу «</w:t>
      </w:r>
      <w:r w:rsidR="004E2B16" w:rsidRPr="00A33AD4">
        <w:rPr>
          <w:u w:val="single"/>
        </w:rPr>
        <w:t>Чжуд-ши»</w:t>
      </w:r>
      <w:r w:rsidR="004E2B16">
        <w:t xml:space="preserve"> - основу тибетской медицины. Огром</w:t>
      </w:r>
      <w:r w:rsidR="00A33AD4">
        <w:t>ная роль в ней отводится</w:t>
      </w:r>
      <w:r w:rsidR="004E2B16">
        <w:t xml:space="preserve"> диагностике по пульсу и моче, медицинской астрологии. Текст «</w:t>
      </w:r>
      <w:r w:rsidR="00A33AD4">
        <w:t>Ч</w:t>
      </w:r>
      <w:r w:rsidR="004E2B16">
        <w:t>жуд-ши» написан в стихотворной форме и заучивался наизусть – до сих пор обучение строится на этом</w:t>
      </w:r>
      <w:r w:rsidR="00A33AD4">
        <w:t>. Книга дополняется</w:t>
      </w:r>
      <w:r w:rsidR="004E2B16">
        <w:t xml:space="preserve"> живопис</w:t>
      </w:r>
      <w:r w:rsidR="00A33AD4">
        <w:t xml:space="preserve">ными </w:t>
      </w:r>
      <w:r w:rsidR="004E2B16">
        <w:t xml:space="preserve"> свит</w:t>
      </w:r>
      <w:r w:rsidR="00A33AD4">
        <w:t xml:space="preserve">ками </w:t>
      </w:r>
      <w:r w:rsidR="004E2B16">
        <w:t>с лекарственными растениями, инструментами, анатомическими рисунка</w:t>
      </w:r>
      <w:r w:rsidR="00A33AD4">
        <w:t>ми. При обучении проводились</w:t>
      </w:r>
      <w:r w:rsidR="004E2B16">
        <w:t xml:space="preserve"> диспуты на врачебные темы</w:t>
      </w:r>
      <w:r w:rsidR="00A33AD4">
        <w:t>. До нас дошел анатомический</w:t>
      </w:r>
      <w:r w:rsidR="004E2B16">
        <w:t xml:space="preserve"> «Атлас тибетской медицины».</w:t>
      </w:r>
    </w:p>
    <w:p w:rsidR="004E2B16" w:rsidRDefault="004E2B16" w:rsidP="004E2B16">
      <w:pPr>
        <w:pStyle w:val="a3"/>
      </w:pPr>
      <w:r>
        <w:tab/>
      </w:r>
      <w:r w:rsidR="00A33AD4">
        <w:t xml:space="preserve">Согласно Тибетской медицине, </w:t>
      </w:r>
      <w:r>
        <w:t>50% болезней – из-за проникновения в человека злых демо</w:t>
      </w:r>
      <w:r w:rsidR="00A33AD4">
        <w:t>нов, п</w:t>
      </w:r>
      <w:r>
        <w:t>оэтому очищающим лекарством часто служили яды, призванные «отравить» де</w:t>
      </w:r>
      <w:r w:rsidR="00A33AD4">
        <w:t xml:space="preserve">монов. </w:t>
      </w:r>
    </w:p>
    <w:p w:rsidR="004E2B16" w:rsidRDefault="004E2B16" w:rsidP="004E2B16">
      <w:pPr>
        <w:pStyle w:val="a3"/>
      </w:pPr>
      <w:r>
        <w:tab/>
        <w:t>Больницы и аптеки располагались рядом с мона</w:t>
      </w:r>
      <w:r w:rsidR="00A33AD4">
        <w:t>стырями, в крупных монастырях основывались медицинские</w:t>
      </w:r>
      <w:r>
        <w:t xml:space="preserve"> Университеты. Причины ряда болезней связаны с реинкарнацией (принесены из прошлых жизней). В лечении  используются молитвы, специальная практика медитации, очень большое внимание </w:t>
      </w:r>
      <w:r w:rsidR="00A33AD4">
        <w:t xml:space="preserve">уделяется </w:t>
      </w:r>
      <w:r>
        <w:t>духовности и нравственности. В тибетской медицине выделяют 84000 разных расстройств здоровья – болезней столько, сколько и боль</w:t>
      </w:r>
      <w:r w:rsidR="00A33AD4">
        <w:t xml:space="preserve">ных </w:t>
      </w:r>
      <w:r>
        <w:t xml:space="preserve"> – болезнь каждого индивидуальна и непохожа на болезнь другого. Все болезни распределены в 404 типа.</w:t>
      </w:r>
    </w:p>
    <w:p w:rsidR="004E2B16" w:rsidRDefault="004E2B16" w:rsidP="004E2B16">
      <w:pPr>
        <w:pStyle w:val="a3"/>
      </w:pPr>
      <w:r>
        <w:tab/>
        <w:t xml:space="preserve">На земле нет ничего такого, что нельзя было бы использовать в качестве </w:t>
      </w:r>
      <w:r w:rsidRPr="00A33AD4">
        <w:t>лекарства.</w:t>
      </w:r>
      <w:r>
        <w:t xml:space="preserve"> Используют несколько тысяч лекарственных растений, несколько сот минералов  +  сырье животного происхождения. В ряде лекарств число компонентов доходит до 160 (порошки, пилюли, масла, благовония).</w:t>
      </w:r>
    </w:p>
    <w:p w:rsidR="004E2B16" w:rsidRDefault="004E2B16" w:rsidP="004E2B16">
      <w:pPr>
        <w:pStyle w:val="a3"/>
      </w:pPr>
      <w:r>
        <w:tab/>
        <w:t xml:space="preserve">При лечении используются компрессы, ванны, иглотерапия, кровопускание и прижигание, втирание </w:t>
      </w:r>
      <w:r w:rsidR="008D3528">
        <w:t xml:space="preserve">масляных </w:t>
      </w:r>
      <w:r>
        <w:t>препаратов и экстрактов, массаж, обертывание, физические упражнения, психотерапия.</w:t>
      </w:r>
      <w:r>
        <w:rPr>
          <w:u w:val="single"/>
        </w:rPr>
        <w:t xml:space="preserve">  </w:t>
      </w:r>
    </w:p>
    <w:p w:rsidR="004E2B16" w:rsidRPr="00965A80" w:rsidRDefault="004E2B16" w:rsidP="004E2B16">
      <w:pPr>
        <w:pStyle w:val="a3"/>
      </w:pPr>
      <w:r>
        <w:lastRenderedPageBreak/>
        <w:tab/>
        <w:t>В 1990 г. в С.-Петербурге создан научно-исследовательский центр ти</w:t>
      </w:r>
      <w:r w:rsidR="008D3528">
        <w:t>бетской медицины.</w:t>
      </w:r>
    </w:p>
    <w:p w:rsidR="00F77D1C" w:rsidRDefault="00F77D1C" w:rsidP="00043126">
      <w:pPr>
        <w:pStyle w:val="a3"/>
      </w:pPr>
    </w:p>
    <w:p w:rsidR="00C501AD" w:rsidRDefault="00F77D1C" w:rsidP="00043126">
      <w:pPr>
        <w:pStyle w:val="a3"/>
      </w:pPr>
      <w:r>
        <w:tab/>
      </w:r>
      <w:r w:rsidR="008A51BA" w:rsidRPr="008A51BA">
        <w:rPr>
          <w:b/>
        </w:rPr>
        <w:t>3</w:t>
      </w:r>
      <w:r w:rsidR="008A51BA">
        <w:t>.</w:t>
      </w:r>
      <w:r w:rsidR="00342B79">
        <w:t xml:space="preserve">В последние годы в нашей стране получило распространение и такое направление, как </w:t>
      </w:r>
      <w:r w:rsidR="00342B79" w:rsidRPr="00740975">
        <w:rPr>
          <w:b/>
        </w:rPr>
        <w:t>дзэн</w:t>
      </w:r>
      <w:r w:rsidR="004E2B16">
        <w:rPr>
          <w:b/>
        </w:rPr>
        <w:t xml:space="preserve"> (чань)</w:t>
      </w:r>
      <w:r w:rsidR="00342B79" w:rsidRPr="00740975">
        <w:rPr>
          <w:b/>
        </w:rPr>
        <w:t>-буддизм</w:t>
      </w:r>
      <w:r w:rsidR="00342B79">
        <w:t>.</w:t>
      </w:r>
      <w:r w:rsidR="005B057C">
        <w:t xml:space="preserve"> </w:t>
      </w:r>
      <w:r w:rsidR="00342B79">
        <w:t>Во всем мире он стал популярен в последние десятилетия, когда молодежь стран  Западной Европы и США с повышенным интересом обратилась к восточным религиям и культам.</w:t>
      </w:r>
    </w:p>
    <w:p w:rsidR="00342B79" w:rsidRDefault="004E2B16" w:rsidP="00043126">
      <w:pPr>
        <w:pStyle w:val="a3"/>
      </w:pPr>
      <w:r>
        <w:tab/>
        <w:t>Чань</w:t>
      </w:r>
      <w:r w:rsidR="00740975">
        <w:t xml:space="preserve"> - </w:t>
      </w:r>
      <w:r w:rsidR="00342B79">
        <w:t xml:space="preserve">буддизм появился в Китае в первой половине </w:t>
      </w:r>
      <w:r w:rsidR="00342B79">
        <w:rPr>
          <w:lang w:val="en-US"/>
        </w:rPr>
        <w:t>VI</w:t>
      </w:r>
      <w:r w:rsidR="00342B79">
        <w:t xml:space="preserve"> в. н.э. Его основателем считается патриарх </w:t>
      </w:r>
      <w:r w:rsidR="00342B79" w:rsidRPr="00740975">
        <w:rPr>
          <w:u w:val="single"/>
        </w:rPr>
        <w:t>Бодхидхарма</w:t>
      </w:r>
      <w:r w:rsidR="00342B79">
        <w:t>, пришедший в Китай из Индии в 520 г. В Х</w:t>
      </w:r>
      <w:r w:rsidR="00342B79">
        <w:rPr>
          <w:lang w:val="en-US"/>
        </w:rPr>
        <w:t>II</w:t>
      </w:r>
      <w:r w:rsidR="00342B79">
        <w:t>-Х</w:t>
      </w:r>
      <w:r w:rsidR="00342B79">
        <w:rPr>
          <w:lang w:val="en-US"/>
        </w:rPr>
        <w:t>III</w:t>
      </w:r>
      <w:r>
        <w:t xml:space="preserve"> вв. дзэн проник в Японию, где получил наименование дзэн-буддизм.</w:t>
      </w:r>
      <w:r w:rsidR="00342B79">
        <w:t xml:space="preserve"> Всего в мире сейчас более 10 млн. его последователей.</w:t>
      </w:r>
    </w:p>
    <w:p w:rsidR="00342B79" w:rsidRDefault="00342B79" w:rsidP="00043126">
      <w:pPr>
        <w:pStyle w:val="a3"/>
      </w:pPr>
      <w:r>
        <w:tab/>
        <w:t>Дзэн трактуется как школа внезапности. «</w:t>
      </w:r>
      <w:r w:rsidRPr="00342B79">
        <w:rPr>
          <w:u w:val="single"/>
        </w:rPr>
        <w:t>Сатори</w:t>
      </w:r>
      <w:r>
        <w:t>» -</w:t>
      </w:r>
      <w:r w:rsidRPr="00342B79">
        <w:t xml:space="preserve"> </w:t>
      </w:r>
      <w:r w:rsidR="00080048">
        <w:t xml:space="preserve">неожиданное просветление, заключающееся во внезапном постижении мудрости Будды, возникает в преображенном сознании, чему способствует </w:t>
      </w:r>
      <w:r w:rsidR="00080048" w:rsidRPr="00740975">
        <w:rPr>
          <w:u w:val="single"/>
        </w:rPr>
        <w:t>медитация</w:t>
      </w:r>
      <w:r w:rsidR="00080048">
        <w:t>. Само слово «дзэн» означает «сосредоточенное созерцание», т.е. медитация.</w:t>
      </w:r>
    </w:p>
    <w:p w:rsidR="00080048" w:rsidRDefault="00080048" w:rsidP="00043126">
      <w:pPr>
        <w:pStyle w:val="a3"/>
      </w:pPr>
      <w:r>
        <w:tab/>
        <w:t>В отличие от других форм буддизма дзэн придерживается 4 правил: 1) особая форма передачи учения (непосредственно, от сердца к сердцу, минуя Писание); 2) независимость от слов, книг и вообще каких</w:t>
      </w:r>
      <w:r w:rsidR="00740975">
        <w:t xml:space="preserve"> </w:t>
      </w:r>
      <w:r>
        <w:t>бы то ни было письменных знаков; 3) прямой контакт с духовной сущностью человека; 4) постижение совершенства Будды посредством обращения к внутреннему миру человека.</w:t>
      </w:r>
    </w:p>
    <w:p w:rsidR="00080048" w:rsidRDefault="00080048" w:rsidP="00043126">
      <w:pPr>
        <w:pStyle w:val="a3"/>
      </w:pPr>
      <w:r>
        <w:tab/>
        <w:t>Истолковываются они следу</w:t>
      </w:r>
      <w:r w:rsidR="00A3195F">
        <w:t>ющим образом</w:t>
      </w:r>
      <w:r w:rsidR="00740975">
        <w:t>:</w:t>
      </w:r>
      <w:r w:rsidR="00A3195F">
        <w:t xml:space="preserve"> объясненная истина пере</w:t>
      </w:r>
      <w:r w:rsidR="00740975">
        <w:t>стает быть истиной, слова неотдели</w:t>
      </w:r>
      <w:r w:rsidR="00A3195F">
        <w:t>мы от интеллекта. А дзэн находится «по ту сторону» интеллекта, где рассудок теряет свою власть, и единственным средством передачи знания остаются парадокс, символ и безмолвное общение просветленных умов.</w:t>
      </w:r>
    </w:p>
    <w:p w:rsidR="00A3195F" w:rsidRDefault="00A3195F" w:rsidP="00043126">
      <w:pPr>
        <w:pStyle w:val="a3"/>
      </w:pPr>
      <w:r>
        <w:tab/>
        <w:t>Наивысшие истины не могут содержаться в священных книгах. Они на протяжении веков передаются от учителя к ученику. Никакой рационалистический метод для передачи секрета просветления не годится, поскольку он вносит искажения. Поэтому общение должно происходить на интуитивном уровне.</w:t>
      </w:r>
    </w:p>
    <w:p w:rsidR="00A3195F" w:rsidRDefault="00740975" w:rsidP="00043126">
      <w:pPr>
        <w:pStyle w:val="a3"/>
      </w:pPr>
      <w:r>
        <w:tab/>
        <w:t>Методы наставления в дзэн-</w:t>
      </w:r>
      <w:r w:rsidR="00A3195F">
        <w:t>буддизме иррациональны, часто они кажутся абсурдными и бессмысленными. Однако считается, что только таким образом ученик может до конца освободить свой разум от</w:t>
      </w:r>
      <w:r w:rsidR="00C35843">
        <w:t xml:space="preserve"> пут.</w:t>
      </w:r>
      <w:r w:rsidR="00AE09D6">
        <w:t xml:space="preserve"> Просветление достигается, например, в  результате размышлений над загадками типа: «Ко</w:t>
      </w:r>
      <w:r>
        <w:t>рова про</w:t>
      </w:r>
      <w:r w:rsidR="00AE09D6">
        <w:t>ходила через окно. Ее голова, тело, ноги прошли легко, только ее хвост не смог пройти через окно. Почему он не смог пройти?</w:t>
      </w:r>
      <w:r>
        <w:t>».</w:t>
      </w:r>
      <w:r w:rsidR="00AE09D6">
        <w:t xml:space="preserve"> Нередко размышления ученика прерываются громким криком учителя или резким ударом в наиболее уязвимые части тела, что призвано способствовать появлению сатори.</w:t>
      </w:r>
    </w:p>
    <w:p w:rsidR="00AE09D6" w:rsidRDefault="00AE09D6" w:rsidP="00043126">
      <w:pPr>
        <w:pStyle w:val="a3"/>
      </w:pPr>
      <w:r>
        <w:tab/>
        <w:t>Впрочем, единой методики, обязательной для всех, не существует. Есть лишь несколько правил самого общего характера. Одно из них гласит: «Медитация должна быть непрерывной». Можно медитировать, даже</w:t>
      </w:r>
      <w:r w:rsidR="00E9661E">
        <w:t xml:space="preserve"> занимаясь работой. Для тех, кто еще не овладел подобным навыком, рекомендуется практика </w:t>
      </w:r>
      <w:r w:rsidR="00E9661E" w:rsidRPr="00740975">
        <w:rPr>
          <w:u w:val="single"/>
        </w:rPr>
        <w:t>дза</w:t>
      </w:r>
      <w:r w:rsidR="00740975" w:rsidRPr="00740975">
        <w:rPr>
          <w:u w:val="single"/>
        </w:rPr>
        <w:t>-</w:t>
      </w:r>
      <w:r w:rsidR="00E9661E" w:rsidRPr="00740975">
        <w:rPr>
          <w:u w:val="single"/>
        </w:rPr>
        <w:t xml:space="preserve"> дзэн</w:t>
      </w:r>
      <w:r w:rsidR="00E9661E">
        <w:t xml:space="preserve"> – сидячая медитация. В монастырях она проходит коллективно. Монахи сидят вместе в особом зале на специальных подушках и сосредотачиваются на теме</w:t>
      </w:r>
      <w:r w:rsidR="00740975">
        <w:t xml:space="preserve">, </w:t>
      </w:r>
      <w:r w:rsidR="00E9661E">
        <w:t xml:space="preserve"> данной каждому из них наставником. Тема для медитации называется </w:t>
      </w:r>
      <w:r w:rsidR="00E9661E">
        <w:rPr>
          <w:u w:val="single"/>
        </w:rPr>
        <w:t>коан</w:t>
      </w:r>
      <w:r w:rsidR="00E9661E">
        <w:t>. Если ученик усваивает смысл коана, то мастер дает следующее задание. В общении между собой мастер и ученик редко пользуются словами, чаще обходятся взглядами и жестами.</w:t>
      </w:r>
    </w:p>
    <w:p w:rsidR="00E9661E" w:rsidRDefault="00E9661E" w:rsidP="00043126">
      <w:pPr>
        <w:pStyle w:val="a3"/>
      </w:pPr>
      <w:r>
        <w:lastRenderedPageBreak/>
        <w:tab/>
        <w:t>Распорядок дня в монастыре предполагает, кроме медитации еще и занятия</w:t>
      </w:r>
      <w:r w:rsidR="00373F36">
        <w:t xml:space="preserve"> ручным трудом. Монахи твердо верят в то, что труд препятствует лени и праздности, делает ум и тело крепкими.</w:t>
      </w:r>
    </w:p>
    <w:p w:rsidR="00373F36" w:rsidRDefault="00373F36" w:rsidP="00043126">
      <w:pPr>
        <w:pStyle w:val="a3"/>
      </w:pPr>
      <w:r>
        <w:tab/>
        <w:t xml:space="preserve">Для медитации используется также </w:t>
      </w:r>
      <w:r>
        <w:rPr>
          <w:u w:val="single"/>
        </w:rPr>
        <w:t>мондо</w:t>
      </w:r>
      <w:r w:rsidR="00740975">
        <w:t xml:space="preserve">, представляющее собой быстрый </w:t>
      </w:r>
      <w:r>
        <w:t>об</w:t>
      </w:r>
      <w:r w:rsidR="00740975">
        <w:t>мен вопросами и ответами</w:t>
      </w:r>
      <w:r>
        <w:t xml:space="preserve"> между гуру (учителем) и учеником. Например: Что такое мое Я? – Зачем тебе твое Я? Считается, что ответ на подобные вопросы может деть только некий мистический опыт, идущий из</w:t>
      </w:r>
      <w:bookmarkStart w:id="0" w:name="_GoBack"/>
      <w:bookmarkEnd w:id="0"/>
      <w:r w:rsidR="00740975">
        <w:t>нутри</w:t>
      </w:r>
      <w:r>
        <w:t>.</w:t>
      </w:r>
    </w:p>
    <w:p w:rsidR="00373F36" w:rsidRDefault="00373F36" w:rsidP="00043126">
      <w:pPr>
        <w:pStyle w:val="a3"/>
      </w:pPr>
      <w:r>
        <w:tab/>
        <w:t>Достижению просветления способствуют и проповеди, которые произносят мастера дзэна перед учениками. Пример: «Если у вас есть посох,</w:t>
      </w:r>
      <w:r w:rsidR="007A517A">
        <w:t xml:space="preserve"> я дам его вам, если у вас его нет, я возьму его у вас».</w:t>
      </w:r>
    </w:p>
    <w:p w:rsidR="007A517A" w:rsidRPr="00373F36" w:rsidRDefault="007A517A" w:rsidP="00043126">
      <w:pPr>
        <w:pStyle w:val="a3"/>
      </w:pPr>
      <w:r>
        <w:tab/>
        <w:t xml:space="preserve">В целом современные сторонники </w:t>
      </w:r>
      <w:r w:rsidR="004E2B16">
        <w:t xml:space="preserve">дзэн-буддизма </w:t>
      </w:r>
      <w:r>
        <w:t xml:space="preserve"> рассматривают его как разновидность психотерапии и психоанализа.</w:t>
      </w:r>
      <w:r w:rsidR="004E2B16">
        <w:tab/>
        <w:t>Техника медитации как один из методов психической саморегуляции широко практикуется на Западе. Медитирующий располагается в правильной позе на стуле или полу (на подушке) с выпрямленной спиной, может быть поза лотоса или полулотоса. Руки на коленях.  Перед стеной 2-3 м. Глаза полностью не закрываются, важно установить правильное дыхание (спокойное дыхание вызывает спокойное состояние ума) – за счет брюшных мышц и диафрагмы – тогда можно достичь состояния</w:t>
      </w:r>
      <w:r w:rsidR="004E2B16" w:rsidRPr="004E2B16">
        <w:rPr>
          <w:u w:val="single"/>
        </w:rPr>
        <w:t xml:space="preserve"> самадхи</w:t>
      </w:r>
      <w:r w:rsidR="004E2B16">
        <w:t xml:space="preserve"> – тотального спокойствия, когда «отпадает ум и тело», когда нет движения ни одной мысли, ум опустошен, но человек находится в состоянии высшей бдительности. Многие видные западные психологи и психиатры интересовались дзэн, в т.ч. Фромм, Юнг.</w:t>
      </w:r>
    </w:p>
    <w:p w:rsidR="004937F9" w:rsidRDefault="00E96260" w:rsidP="00043126">
      <w:pPr>
        <w:pStyle w:val="a3"/>
      </w:pPr>
      <w:r>
        <w:tab/>
        <w:t>Многие современные артисты и актеры являются буддистами (Р.Гир, У.Турман, С.Сигал, Б.Гребенщиков и др.).</w:t>
      </w:r>
    </w:p>
    <w:p w:rsidR="0094194A" w:rsidRPr="00965A80" w:rsidRDefault="007411A9" w:rsidP="004E2B16">
      <w:pPr>
        <w:pStyle w:val="a3"/>
      </w:pPr>
      <w:r>
        <w:tab/>
      </w:r>
    </w:p>
    <w:sectPr w:rsidR="0094194A" w:rsidRPr="00965A80" w:rsidSect="00EE036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9A" w:rsidRDefault="001C629A" w:rsidP="00261A24">
      <w:pPr>
        <w:spacing w:after="0" w:line="240" w:lineRule="auto"/>
      </w:pPr>
      <w:r>
        <w:separator/>
      </w:r>
    </w:p>
  </w:endnote>
  <w:endnote w:type="continuationSeparator" w:id="0">
    <w:p w:rsidR="001C629A" w:rsidRDefault="001C629A" w:rsidP="0026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605294"/>
      <w:docPartObj>
        <w:docPartGallery w:val="Page Numbers (Bottom of Page)"/>
        <w:docPartUnique/>
      </w:docPartObj>
    </w:sdtPr>
    <w:sdtEndPr/>
    <w:sdtContent>
      <w:p w:rsidR="00261A24" w:rsidRDefault="00C64C93">
        <w:pPr>
          <w:pStyle w:val="a7"/>
          <w:jc w:val="center"/>
        </w:pPr>
        <w:r>
          <w:fldChar w:fldCharType="begin"/>
        </w:r>
        <w:r w:rsidR="00261A24">
          <w:instrText>PAGE   \* MERGEFORMAT</w:instrText>
        </w:r>
        <w:r>
          <w:fldChar w:fldCharType="separate"/>
        </w:r>
        <w:r w:rsidR="00AD50D6">
          <w:rPr>
            <w:noProof/>
          </w:rPr>
          <w:t>7</w:t>
        </w:r>
        <w:r>
          <w:fldChar w:fldCharType="end"/>
        </w:r>
      </w:p>
    </w:sdtContent>
  </w:sdt>
  <w:p w:rsidR="00261A24" w:rsidRDefault="00261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9A" w:rsidRDefault="001C629A" w:rsidP="00261A24">
      <w:pPr>
        <w:spacing w:after="0" w:line="240" w:lineRule="auto"/>
      </w:pPr>
      <w:r>
        <w:separator/>
      </w:r>
    </w:p>
  </w:footnote>
  <w:footnote w:type="continuationSeparator" w:id="0">
    <w:p w:rsidR="001C629A" w:rsidRDefault="001C629A" w:rsidP="00261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C76"/>
    <w:multiLevelType w:val="hybridMultilevel"/>
    <w:tmpl w:val="49EEB1B8"/>
    <w:lvl w:ilvl="0" w:tplc="9468E4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D37DA8"/>
    <w:multiLevelType w:val="hybridMultilevel"/>
    <w:tmpl w:val="86D285DC"/>
    <w:lvl w:ilvl="0" w:tplc="7E6ECC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B05FCE"/>
    <w:multiLevelType w:val="hybridMultilevel"/>
    <w:tmpl w:val="14F2D59E"/>
    <w:lvl w:ilvl="0" w:tplc="CB7E27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6C93811"/>
    <w:multiLevelType w:val="hybridMultilevel"/>
    <w:tmpl w:val="2AF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32DEC"/>
    <w:multiLevelType w:val="hybridMultilevel"/>
    <w:tmpl w:val="206E9E6E"/>
    <w:lvl w:ilvl="0" w:tplc="851AD7DE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71353E30"/>
    <w:multiLevelType w:val="hybridMultilevel"/>
    <w:tmpl w:val="C968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317B4"/>
    <w:multiLevelType w:val="hybridMultilevel"/>
    <w:tmpl w:val="5D309530"/>
    <w:lvl w:ilvl="0" w:tplc="9D9E6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57D"/>
    <w:rsid w:val="00043126"/>
    <w:rsid w:val="000563BE"/>
    <w:rsid w:val="00080048"/>
    <w:rsid w:val="000B3CE2"/>
    <w:rsid w:val="000C7196"/>
    <w:rsid w:val="000F665E"/>
    <w:rsid w:val="000F76A6"/>
    <w:rsid w:val="00142B62"/>
    <w:rsid w:val="001507E8"/>
    <w:rsid w:val="00174FF0"/>
    <w:rsid w:val="001C629A"/>
    <w:rsid w:val="001C6307"/>
    <w:rsid w:val="0022700D"/>
    <w:rsid w:val="00230AF8"/>
    <w:rsid w:val="002540F6"/>
    <w:rsid w:val="00261A24"/>
    <w:rsid w:val="002D3D05"/>
    <w:rsid w:val="0032688C"/>
    <w:rsid w:val="0032721E"/>
    <w:rsid w:val="00341744"/>
    <w:rsid w:val="00342B79"/>
    <w:rsid w:val="00373878"/>
    <w:rsid w:val="00373F36"/>
    <w:rsid w:val="003908B0"/>
    <w:rsid w:val="003A56B3"/>
    <w:rsid w:val="003A5AFA"/>
    <w:rsid w:val="004102E7"/>
    <w:rsid w:val="004244F8"/>
    <w:rsid w:val="00440C7C"/>
    <w:rsid w:val="00471ECD"/>
    <w:rsid w:val="004937F9"/>
    <w:rsid w:val="004D6FF9"/>
    <w:rsid w:val="004D7AEC"/>
    <w:rsid w:val="004E2B16"/>
    <w:rsid w:val="00511011"/>
    <w:rsid w:val="00513066"/>
    <w:rsid w:val="00542E9A"/>
    <w:rsid w:val="005A7665"/>
    <w:rsid w:val="005B057C"/>
    <w:rsid w:val="005C60DE"/>
    <w:rsid w:val="00616B18"/>
    <w:rsid w:val="0063354C"/>
    <w:rsid w:val="00646A1A"/>
    <w:rsid w:val="00682B04"/>
    <w:rsid w:val="006A101D"/>
    <w:rsid w:val="006B58EF"/>
    <w:rsid w:val="007115C6"/>
    <w:rsid w:val="00727E17"/>
    <w:rsid w:val="00740975"/>
    <w:rsid w:val="007411A9"/>
    <w:rsid w:val="00767CEF"/>
    <w:rsid w:val="00796DAE"/>
    <w:rsid w:val="007A517A"/>
    <w:rsid w:val="0087291E"/>
    <w:rsid w:val="008A1A3C"/>
    <w:rsid w:val="008A51BA"/>
    <w:rsid w:val="008D3528"/>
    <w:rsid w:val="008D7E21"/>
    <w:rsid w:val="0094194A"/>
    <w:rsid w:val="00954903"/>
    <w:rsid w:val="00965A80"/>
    <w:rsid w:val="009A4B0C"/>
    <w:rsid w:val="00A3195F"/>
    <w:rsid w:val="00A33AD4"/>
    <w:rsid w:val="00A932D1"/>
    <w:rsid w:val="00A972F5"/>
    <w:rsid w:val="00AC4911"/>
    <w:rsid w:val="00AD50D6"/>
    <w:rsid w:val="00AE09D6"/>
    <w:rsid w:val="00AE2B3E"/>
    <w:rsid w:val="00AE50CB"/>
    <w:rsid w:val="00B233AA"/>
    <w:rsid w:val="00B242A6"/>
    <w:rsid w:val="00B9033D"/>
    <w:rsid w:val="00BA1D5B"/>
    <w:rsid w:val="00BF4081"/>
    <w:rsid w:val="00C1120E"/>
    <w:rsid w:val="00C35843"/>
    <w:rsid w:val="00C501AD"/>
    <w:rsid w:val="00C546BF"/>
    <w:rsid w:val="00C55B95"/>
    <w:rsid w:val="00C64C93"/>
    <w:rsid w:val="00C92DC8"/>
    <w:rsid w:val="00CB0AF1"/>
    <w:rsid w:val="00CD17F0"/>
    <w:rsid w:val="00D11AD7"/>
    <w:rsid w:val="00D535C2"/>
    <w:rsid w:val="00D71F86"/>
    <w:rsid w:val="00DA0C43"/>
    <w:rsid w:val="00DB2DD2"/>
    <w:rsid w:val="00DB6E8F"/>
    <w:rsid w:val="00E05C0C"/>
    <w:rsid w:val="00E6057D"/>
    <w:rsid w:val="00E82A13"/>
    <w:rsid w:val="00E96260"/>
    <w:rsid w:val="00E9661E"/>
    <w:rsid w:val="00EE0369"/>
    <w:rsid w:val="00EE322C"/>
    <w:rsid w:val="00F25F22"/>
    <w:rsid w:val="00F77D1C"/>
    <w:rsid w:val="00F95C22"/>
    <w:rsid w:val="00FC0FD7"/>
    <w:rsid w:val="00FC41D1"/>
    <w:rsid w:val="00FD1AA0"/>
    <w:rsid w:val="00FD4372"/>
    <w:rsid w:val="00FD72E6"/>
    <w:rsid w:val="00FE2ABB"/>
    <w:rsid w:val="00FF2410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EFC5"/>
  <w15:docId w15:val="{EB337740-7BE6-4705-9DCC-C1D897BA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 стиль"/>
    <w:basedOn w:val="a"/>
    <w:qFormat/>
    <w:rsid w:val="00542E9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E605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1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A24"/>
  </w:style>
  <w:style w:type="paragraph" w:styleId="a7">
    <w:name w:val="footer"/>
    <w:basedOn w:val="a"/>
    <w:link w:val="a8"/>
    <w:uiPriority w:val="99"/>
    <w:unhideWhenUsed/>
    <w:rsid w:val="00261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A24"/>
  </w:style>
  <w:style w:type="paragraph" w:styleId="a9">
    <w:name w:val="Balloon Text"/>
    <w:basedOn w:val="a"/>
    <w:link w:val="aa"/>
    <w:uiPriority w:val="99"/>
    <w:semiHidden/>
    <w:unhideWhenUsed/>
    <w:rsid w:val="0026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23342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51</cp:revision>
  <cp:lastPrinted>2015-10-20T12:14:00Z</cp:lastPrinted>
  <dcterms:created xsi:type="dcterms:W3CDTF">2012-10-08T05:30:00Z</dcterms:created>
  <dcterms:modified xsi:type="dcterms:W3CDTF">2024-05-16T16:37:00Z</dcterms:modified>
</cp:coreProperties>
</file>